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5F" w:rsidRDefault="00BA3713" w:rsidP="00A2405F">
      <w:pPr>
        <w:jc w:val="center"/>
      </w:pPr>
      <w:r w:rsidRPr="00BA3713">
        <w:rPr>
          <w:b/>
        </w:rPr>
        <w:t>Best Practices in</w:t>
      </w:r>
      <w:r w:rsidR="00A2405F">
        <w:rPr>
          <w:b/>
        </w:rPr>
        <w:t xml:space="preserve"> Assessment Group (BPAG) Meetin</w:t>
      </w:r>
      <w:r w:rsidR="009E106A">
        <w:rPr>
          <w:b/>
        </w:rPr>
        <w:t>g</w:t>
      </w:r>
      <w:r w:rsidR="00A2405F">
        <w:rPr>
          <w:b/>
        </w:rPr>
        <w:br/>
      </w:r>
      <w:r w:rsidR="00571BBD">
        <w:br/>
      </w:r>
      <w:r w:rsidRPr="00BA3713">
        <w:t>February 4, 2020</w:t>
      </w:r>
      <w:r w:rsidR="00571BBD">
        <w:br/>
        <w:t>10 a.m. – 11 a.m.</w:t>
      </w:r>
      <w:r w:rsidRPr="00BA3713">
        <w:br/>
      </w:r>
    </w:p>
    <w:p w:rsidR="00BA3713" w:rsidRPr="00BA3713" w:rsidRDefault="00571BBD" w:rsidP="00A2405F">
      <w:r>
        <w:t xml:space="preserve">Location: </w:t>
      </w:r>
      <w:r w:rsidR="00BA3713" w:rsidRPr="00BA3713">
        <w:t>Saratoga Building President’s Boardroom</w:t>
      </w:r>
    </w:p>
    <w:p w:rsidR="00BA3713" w:rsidRDefault="00BA3713">
      <w:r>
        <w:t xml:space="preserve">Attendees: Patty </w:t>
      </w:r>
      <w:proofErr w:type="spellStart"/>
      <w:r>
        <w:t>Alzarez</w:t>
      </w:r>
      <w:proofErr w:type="spellEnd"/>
      <w:r>
        <w:t xml:space="preserve">, Lynn Chen, Cara </w:t>
      </w:r>
      <w:proofErr w:type="spellStart"/>
      <w:r>
        <w:t>Felter</w:t>
      </w:r>
      <w:proofErr w:type="spellEnd"/>
      <w:r>
        <w:t xml:space="preserve">, Shannan Dixon, Crystal Edwards, </w:t>
      </w:r>
      <w:r>
        <w:br/>
        <w:t>Malinda Hughes, Lisa Lebovitz, Amanda Lehning (dial-in), Flavius Lilly (dial-in), Mark Macek, Karen Matthews,  Eileen Patton (dial-in), Greg Spengler.</w:t>
      </w:r>
    </w:p>
    <w:p w:rsidR="00BA3713" w:rsidRDefault="00A2405F">
      <w:r>
        <w:br/>
      </w:r>
      <w:r w:rsidR="00BA3713">
        <w:t>Agenda</w:t>
      </w:r>
    </w:p>
    <w:p w:rsidR="00BA3713" w:rsidRDefault="00BA3713" w:rsidP="00BA3713">
      <w:pPr>
        <w:pStyle w:val="ListParagraph"/>
        <w:numPr>
          <w:ilvl w:val="0"/>
          <w:numId w:val="1"/>
        </w:numPr>
      </w:pPr>
      <w:r>
        <w:t>Welcome and Introductions – Greg</w:t>
      </w:r>
    </w:p>
    <w:p w:rsidR="00BA3713" w:rsidRDefault="00BA3713" w:rsidP="00BA3713">
      <w:pPr>
        <w:pStyle w:val="ListParagraph"/>
        <w:numPr>
          <w:ilvl w:val="0"/>
          <w:numId w:val="1"/>
        </w:numPr>
      </w:pPr>
      <w:r>
        <w:t>Assessment Planning Presentation – Greg and Karen</w:t>
      </w:r>
    </w:p>
    <w:p w:rsidR="00A2405F" w:rsidRDefault="00A2405F" w:rsidP="00571BBD"/>
    <w:p w:rsidR="00571BBD" w:rsidRDefault="00571BBD" w:rsidP="00571BBD">
      <w:r>
        <w:t>Discussion</w:t>
      </w:r>
    </w:p>
    <w:p w:rsidR="00571BBD" w:rsidRDefault="00571BBD" w:rsidP="00571BBD">
      <w:pPr>
        <w:pStyle w:val="ListParagraph"/>
        <w:numPr>
          <w:ilvl w:val="0"/>
          <w:numId w:val="10"/>
        </w:numPr>
      </w:pPr>
      <w:r>
        <w:t>UMB needs to:</w:t>
      </w:r>
    </w:p>
    <w:p w:rsidR="00571BBD" w:rsidRDefault="00571BBD" w:rsidP="00571BBD">
      <w:pPr>
        <w:pStyle w:val="ListParagraph"/>
        <w:numPr>
          <w:ilvl w:val="0"/>
          <w:numId w:val="11"/>
        </w:numPr>
      </w:pPr>
      <w:r>
        <w:t>Demonstrate to MSCHE that the University monitors the Schools’ assessment processes;</w:t>
      </w:r>
    </w:p>
    <w:p w:rsidR="00571BBD" w:rsidRDefault="00571BBD" w:rsidP="00571BBD">
      <w:pPr>
        <w:pStyle w:val="ListParagraph"/>
        <w:numPr>
          <w:ilvl w:val="0"/>
          <w:numId w:val="11"/>
        </w:numPr>
      </w:pPr>
      <w:r>
        <w:t>Devise a plan that will meet MSCHE’s expectations; and</w:t>
      </w:r>
    </w:p>
    <w:p w:rsidR="00571BBD" w:rsidRDefault="00571BBD" w:rsidP="00571BBD">
      <w:pPr>
        <w:pStyle w:val="ListParagraph"/>
        <w:numPr>
          <w:ilvl w:val="0"/>
          <w:numId w:val="11"/>
        </w:numPr>
      </w:pPr>
      <w:r>
        <w:t xml:space="preserve">Develop </w:t>
      </w:r>
      <w:r w:rsidR="003A5B3E">
        <w:t xml:space="preserve">data collection tools, such as </w:t>
      </w:r>
      <w:r>
        <w:t>template</w:t>
      </w:r>
      <w:r w:rsidR="003A5B3E">
        <w:t>s</w:t>
      </w:r>
      <w:r>
        <w:t>, for the Schools, if the BPAG determines that is the best method for collecting data.</w:t>
      </w:r>
    </w:p>
    <w:p w:rsidR="00357EE5" w:rsidRDefault="00357EE5" w:rsidP="00571BBD">
      <w:pPr>
        <w:pStyle w:val="ListParagraph"/>
      </w:pPr>
    </w:p>
    <w:p w:rsidR="00DE4194" w:rsidRDefault="00571BBD" w:rsidP="00571BBD">
      <w:pPr>
        <w:pStyle w:val="ListParagraph"/>
        <w:numPr>
          <w:ilvl w:val="0"/>
          <w:numId w:val="10"/>
        </w:numPr>
      </w:pPr>
      <w:r>
        <w:t>Posting Assessment Data Online</w:t>
      </w:r>
    </w:p>
    <w:p w:rsidR="00571BBD" w:rsidRDefault="00571BBD" w:rsidP="00357EE5">
      <w:pPr>
        <w:pStyle w:val="ListParagraph"/>
        <w:numPr>
          <w:ilvl w:val="0"/>
          <w:numId w:val="13"/>
        </w:numPr>
      </w:pPr>
      <w:r>
        <w:t xml:space="preserve">Schools </w:t>
      </w:r>
      <w:r w:rsidR="00A2405F">
        <w:t>publicly publish data only as required by accrediting agencies;</w:t>
      </w:r>
    </w:p>
    <w:p w:rsidR="00571BBD" w:rsidRDefault="00571BBD" w:rsidP="00357EE5">
      <w:pPr>
        <w:pStyle w:val="ListParagraph"/>
        <w:numPr>
          <w:ilvl w:val="0"/>
          <w:numId w:val="13"/>
        </w:numPr>
      </w:pPr>
      <w:r>
        <w:t>Smaller programs are concerned with student/graduate privacy;</w:t>
      </w:r>
    </w:p>
    <w:p w:rsidR="00571BBD" w:rsidRDefault="00571BBD" w:rsidP="00357EE5">
      <w:pPr>
        <w:pStyle w:val="ListParagraph"/>
        <w:numPr>
          <w:ilvl w:val="0"/>
          <w:numId w:val="13"/>
        </w:numPr>
      </w:pPr>
      <w:r>
        <w:t xml:space="preserve">BPAG members </w:t>
      </w:r>
      <w:r w:rsidR="00A2405F">
        <w:t xml:space="preserve">agreed that </w:t>
      </w:r>
      <w:r>
        <w:t>posting of assessment results</w:t>
      </w:r>
      <w:r w:rsidR="00A2405F">
        <w:t xml:space="preserve"> online</w:t>
      </w:r>
      <w:r>
        <w:t xml:space="preserve"> “isn’</w:t>
      </w:r>
      <w:r w:rsidR="003A5B3E">
        <w:t>t good for business</w:t>
      </w:r>
      <w:r>
        <w:t>”</w:t>
      </w:r>
      <w:r w:rsidR="00C84843">
        <w:t>.</w:t>
      </w:r>
    </w:p>
    <w:p w:rsidR="00A2405F" w:rsidRDefault="00A2405F" w:rsidP="00A2405F">
      <w:pPr>
        <w:pStyle w:val="ListParagraph"/>
        <w:ind w:left="1440"/>
      </w:pPr>
    </w:p>
    <w:p w:rsidR="00A2405F" w:rsidRDefault="00A2405F" w:rsidP="00A2405F">
      <w:pPr>
        <w:pStyle w:val="ListParagraph"/>
        <w:numPr>
          <w:ilvl w:val="0"/>
          <w:numId w:val="10"/>
        </w:numPr>
      </w:pPr>
      <w:r>
        <w:t>Next Steps</w:t>
      </w:r>
    </w:p>
    <w:p w:rsidR="00A2405F" w:rsidRDefault="00A2405F" w:rsidP="00A2405F">
      <w:pPr>
        <w:pStyle w:val="ListParagraph"/>
        <w:numPr>
          <w:ilvl w:val="0"/>
          <w:numId w:val="14"/>
        </w:numPr>
      </w:pPr>
      <w:r>
        <w:t xml:space="preserve">Determine what important elements need to be reviewed and </w:t>
      </w:r>
      <w:r w:rsidR="003A5B3E">
        <w:t xml:space="preserve">decide on </w:t>
      </w:r>
      <w:r>
        <w:t>how they will be synthesized;</w:t>
      </w:r>
    </w:p>
    <w:p w:rsidR="00A2405F" w:rsidRDefault="00A2405F" w:rsidP="00A2405F">
      <w:pPr>
        <w:pStyle w:val="ListParagraph"/>
        <w:numPr>
          <w:ilvl w:val="0"/>
          <w:numId w:val="14"/>
        </w:numPr>
      </w:pPr>
      <w:r>
        <w:t xml:space="preserve">Lisa Lebovitz will share an infographic that </w:t>
      </w:r>
      <w:r w:rsidR="003A5B3E">
        <w:t>illustrates the SOP’s assessment map;</w:t>
      </w:r>
    </w:p>
    <w:p w:rsidR="003A5B3E" w:rsidRDefault="003A5B3E" w:rsidP="00A2405F">
      <w:pPr>
        <w:pStyle w:val="ListParagraph"/>
        <w:numPr>
          <w:ilvl w:val="0"/>
          <w:numId w:val="14"/>
        </w:numPr>
      </w:pPr>
      <w:r>
        <w:t>Each BPAG member will review the SOP process and recommend how to insert their School’s pr</w:t>
      </w:r>
      <w:bookmarkStart w:id="0" w:name="_GoBack"/>
      <w:bookmarkEnd w:id="0"/>
      <w:r>
        <w:t>ocess.</w:t>
      </w:r>
    </w:p>
    <w:sectPr w:rsidR="003A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6CD"/>
    <w:multiLevelType w:val="hybridMultilevel"/>
    <w:tmpl w:val="0600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9E2"/>
    <w:multiLevelType w:val="hybridMultilevel"/>
    <w:tmpl w:val="67580F92"/>
    <w:lvl w:ilvl="0" w:tplc="D786D2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893627"/>
    <w:multiLevelType w:val="hybridMultilevel"/>
    <w:tmpl w:val="523659E2"/>
    <w:lvl w:ilvl="0" w:tplc="D786D2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2D13"/>
    <w:multiLevelType w:val="hybridMultilevel"/>
    <w:tmpl w:val="E146F5E2"/>
    <w:lvl w:ilvl="0" w:tplc="D786D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D3BFD"/>
    <w:multiLevelType w:val="hybridMultilevel"/>
    <w:tmpl w:val="E0E8A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86936"/>
    <w:multiLevelType w:val="hybridMultilevel"/>
    <w:tmpl w:val="16F05B8E"/>
    <w:lvl w:ilvl="0" w:tplc="D786D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3764"/>
    <w:multiLevelType w:val="hybridMultilevel"/>
    <w:tmpl w:val="4ADAE7D4"/>
    <w:lvl w:ilvl="0" w:tplc="D786D2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22EF6"/>
    <w:multiLevelType w:val="hybridMultilevel"/>
    <w:tmpl w:val="A846F642"/>
    <w:lvl w:ilvl="0" w:tplc="D786D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45249"/>
    <w:multiLevelType w:val="hybridMultilevel"/>
    <w:tmpl w:val="67580F92"/>
    <w:lvl w:ilvl="0" w:tplc="D786D2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565482"/>
    <w:multiLevelType w:val="hybridMultilevel"/>
    <w:tmpl w:val="AF82B84C"/>
    <w:lvl w:ilvl="0" w:tplc="D786D2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A232D5"/>
    <w:multiLevelType w:val="hybridMultilevel"/>
    <w:tmpl w:val="BDAC1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644FF"/>
    <w:multiLevelType w:val="hybridMultilevel"/>
    <w:tmpl w:val="7C2AF190"/>
    <w:lvl w:ilvl="0" w:tplc="D786D2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22DDA"/>
    <w:multiLevelType w:val="hybridMultilevel"/>
    <w:tmpl w:val="3930690E"/>
    <w:lvl w:ilvl="0" w:tplc="D786D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D44F26"/>
    <w:multiLevelType w:val="hybridMultilevel"/>
    <w:tmpl w:val="6ED68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13"/>
    <w:rsid w:val="00357EE5"/>
    <w:rsid w:val="003A5B3E"/>
    <w:rsid w:val="00571BBD"/>
    <w:rsid w:val="009E106A"/>
    <w:rsid w:val="00A2405F"/>
    <w:rsid w:val="00BA3713"/>
    <w:rsid w:val="00C84843"/>
    <w:rsid w:val="00DE4194"/>
    <w:rsid w:val="00EF764A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46E4"/>
  <w15:chartTrackingRefBased/>
  <w15:docId w15:val="{3438BC88-7D1E-4D51-8A56-67DC0D4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Hughes, Malinda B.</cp:lastModifiedBy>
  <cp:revision>4</cp:revision>
  <cp:lastPrinted>2020-02-05T18:52:00Z</cp:lastPrinted>
  <dcterms:created xsi:type="dcterms:W3CDTF">2020-02-05T16:24:00Z</dcterms:created>
  <dcterms:modified xsi:type="dcterms:W3CDTF">2020-02-05T21:24:00Z</dcterms:modified>
</cp:coreProperties>
</file>